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5</w:t>
      </w:r>
    </w:p>
    <w:p>
      <w:pPr>
        <w:pStyle w:val="2"/>
        <w:rPr>
          <w:rFonts w:hint="default" w:ascii="Times New Roman" w:hAnsi="Times New Roman" w:eastAsia="黑体" w:cs="Times New Roman"/>
          <w:sz w:val="32"/>
          <w:szCs w:val="32"/>
          <w:lang w:val="en-US" w:eastAsia="zh-CN"/>
        </w:rPr>
      </w:pP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符合专业比对条件报考人员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bookmarkStart w:id="0" w:name="_GoBack"/>
      <w:bookmarkEnd w:id="0"/>
      <w:r>
        <w:rPr>
          <w:rFonts w:hint="default" w:ascii="Times New Roman" w:hAnsi="Times New Roman" w:eastAsia="方正小标宋简体" w:cs="Times New Roman"/>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本人姓名：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eastAsia="zh-CN"/>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报考单位及岗位：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按照《毕节</w:t>
      </w:r>
      <w:r>
        <w:rPr>
          <w:rFonts w:hint="eastAsia" w:ascii="Times New Roman" w:hAnsi="Times New Roman" w:eastAsia="仿宋_GB2312" w:cs="Times New Roman"/>
          <w:sz w:val="32"/>
          <w:szCs w:val="32"/>
          <w:u w:val="none"/>
          <w:lang w:val="en-US" w:eastAsia="zh-CN"/>
        </w:rPr>
        <w:t>工业职业技术学院</w:t>
      </w:r>
      <w:r>
        <w:rPr>
          <w:rFonts w:hint="default" w:ascii="Times New Roman" w:hAnsi="Times New Roman" w:eastAsia="仿宋_GB2312" w:cs="Times New Roman"/>
          <w:sz w:val="32"/>
          <w:szCs w:val="32"/>
          <w:u w:val="none"/>
          <w:lang w:val="en-US" w:eastAsia="zh-CN"/>
        </w:rPr>
        <w:t>2025年面向社会公开招聘员额制工作人员简章》规定，本人所学专业经比对，满足：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sz w:val="32"/>
          <w:szCs w:val="32"/>
          <w:u w:val="none"/>
          <w:lang w:val="en-US" w:eastAsia="zh-CN"/>
        </w:rPr>
        <w:t>属于岗位要求二级学科专业研究方向且课程相同率达到70%以上的一级学科</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留学归国、高校自设学科等应聘人员所学学科专业与资格条件要求的学科专业相近但不在选定参考目录，且所学课程专业课程、研究方向与岗位所需专业相近率达到70%</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2593AE0"/>
    <w:rsid w:val="09445830"/>
    <w:rsid w:val="0FEF4903"/>
    <w:rsid w:val="16BED58F"/>
    <w:rsid w:val="185A407F"/>
    <w:rsid w:val="19BF77E2"/>
    <w:rsid w:val="25F954D7"/>
    <w:rsid w:val="2FCF2C29"/>
    <w:rsid w:val="36FBF301"/>
    <w:rsid w:val="3D733AE5"/>
    <w:rsid w:val="3DF62183"/>
    <w:rsid w:val="3EDF5B1C"/>
    <w:rsid w:val="3FD608B5"/>
    <w:rsid w:val="441B85E8"/>
    <w:rsid w:val="51F7119C"/>
    <w:rsid w:val="53B7799F"/>
    <w:rsid w:val="5ADF05F2"/>
    <w:rsid w:val="5DBEE046"/>
    <w:rsid w:val="5FF6D294"/>
    <w:rsid w:val="66FF1E18"/>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552DE"/>
    <w:rsid w:val="7FFA8054"/>
    <w:rsid w:val="97A6BB73"/>
    <w:rsid w:val="AB335CD8"/>
    <w:rsid w:val="B5FB62A8"/>
    <w:rsid w:val="BDE766BE"/>
    <w:rsid w:val="BEBE8A1C"/>
    <w:rsid w:val="BF5751D6"/>
    <w:rsid w:val="BF7F51DD"/>
    <w:rsid w:val="BFFEBE69"/>
    <w:rsid w:val="D4BF87E2"/>
    <w:rsid w:val="DFE6EE3C"/>
    <w:rsid w:val="E53FD865"/>
    <w:rsid w:val="E7A43FB0"/>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290</Words>
  <Characters>297</Characters>
  <Lines>0</Lines>
  <Paragraphs>0</Paragraphs>
  <TotalTime>23.6666666666667</TotalTime>
  <ScaleCrop>false</ScaleCrop>
  <LinksUpToDate>false</LinksUpToDate>
  <CharactersWithSpaces>359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2024-06-22T18:58:00Z</dcterms:created>
  <dc:creator>ysgz</dc:creator>
  <cp:lastModifiedBy>TikW-10-</cp:lastModifiedBy>
  <cp:lastPrinted>2025-02-10T17:11:01Z</cp:lastPrinted>
  <dcterms:modified xsi:type="dcterms:W3CDTF">2025-07-30T11:42:06Z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5CB29202661D486BADBD2A17655A5BE1</vt:lpwstr>
  </property>
  <property fmtid="{D5CDD505-2E9C-101B-9397-08002B2CF9AE}" pid="4" name="KSOTemplateDocerSaveRecord">
    <vt:lpwstr>eyJoZGlkIjoiODViNGQ0ODBhNzA0NGE3MWVjMDg2M2NhYjIwZTI1YTMiLCJ1c2VySWQiOiIxNTA5NzczMjM2In0=</vt:lpwstr>
  </property>
</Properties>
</file>